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5F9CFDE" w:rsidR="00B235FD" w:rsidRDefault="0051396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رئاسة مجلس الوزراء-الهيئة العليا للإغاثة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04EEEA6" w:rsidR="00B235FD" w:rsidRDefault="00513962" w:rsidP="0051396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D447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54C7E51" w:rsidR="00B235FD" w:rsidRDefault="000A7A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41</w:t>
            </w:r>
            <w:r w:rsidR="00513962">
              <w:rPr>
                <w:rFonts w:hint="cs"/>
                <w:color w:val="000000"/>
                <w:sz w:val="24"/>
                <w:szCs w:val="24"/>
                <w:rtl/>
              </w:rPr>
              <w:t>س.ش تاريخ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10/02/2026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8C56494" w:rsidR="00B235FD" w:rsidRDefault="00F35356" w:rsidP="00F3535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مشروع  تأهيل </w:t>
            </w:r>
            <w:r w:rsidRPr="00F35356">
              <w:rPr>
                <w:color w:val="000000"/>
                <w:sz w:val="24"/>
                <w:szCs w:val="24"/>
                <w:rtl/>
              </w:rPr>
              <w:t>طرقات في بلدة بخعون / المنية الضنية )وادي الغميق - محلة بيت زود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D0E2F30" w:rsidR="00B235FD" w:rsidRPr="008D3049" w:rsidRDefault="00F35356" w:rsidP="00BB6F0E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مشروع  تأهيل </w:t>
            </w:r>
            <w:r w:rsidRPr="00F35356">
              <w:rPr>
                <w:color w:val="000000"/>
                <w:sz w:val="24"/>
                <w:szCs w:val="24"/>
                <w:rtl/>
              </w:rPr>
              <w:t>طرقات في بلدة بخعون / المنية الضنية )وادي الغميق - محلة بيت زود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305A9">
              <w:rPr>
                <w:rFonts w:hint="cs"/>
                <w:color w:val="000000"/>
                <w:sz w:val="24"/>
                <w:szCs w:val="24"/>
                <w:rtl/>
              </w:rPr>
              <w:t>ضمن مهلة شهر</w:t>
            </w:r>
            <w:r w:rsidR="00BB6F0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305A9">
              <w:rPr>
                <w:rFonts w:hint="cs"/>
                <w:color w:val="000000"/>
                <w:sz w:val="24"/>
                <w:szCs w:val="24"/>
                <w:rtl/>
              </w:rPr>
              <w:t xml:space="preserve">من تاريخ اعطاء الملتزم امر مباشرة العمل  نوع الأشغال الواجب تلزيمها تتألف من : </w:t>
            </w:r>
            <w:r w:rsidR="00BB6F0E" w:rsidRPr="00BB6F0E">
              <w:rPr>
                <w:color w:val="000000"/>
                <w:sz w:val="24"/>
                <w:szCs w:val="24"/>
              </w:rPr>
              <w:t xml:space="preserve">( </w:t>
            </w:r>
            <w:r w:rsidR="00BB6F0E" w:rsidRPr="00BB6F0E">
              <w:rPr>
                <w:color w:val="000000"/>
                <w:sz w:val="24"/>
                <w:szCs w:val="24"/>
                <w:rtl/>
              </w:rPr>
              <w:t xml:space="preserve">أعمال ترابية </w:t>
            </w:r>
            <w:r w:rsidR="00BB6F0E" w:rsidRPr="00BB6F0E">
              <w:rPr>
                <w:color w:val="000000"/>
                <w:sz w:val="24"/>
                <w:szCs w:val="24"/>
              </w:rPr>
              <w:t xml:space="preserve">2( </w:t>
            </w:r>
            <w:r w:rsidR="00BB6F0E" w:rsidRPr="00BB6F0E">
              <w:rPr>
                <w:color w:val="000000"/>
                <w:sz w:val="24"/>
                <w:szCs w:val="24"/>
                <w:rtl/>
              </w:rPr>
              <w:t>أعمال تعبيد وتزفيت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99CE861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أشغال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9F38F1E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A5FA4C3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7240C67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A09FC0D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E610096" w:rsidR="00B235FD" w:rsidRDefault="00BB6F0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2832F9">
              <w:rPr>
                <w:rFonts w:hint="cs"/>
                <w:color w:val="000000"/>
                <w:sz w:val="24"/>
                <w:szCs w:val="24"/>
                <w:rtl/>
              </w:rPr>
              <w:t xml:space="preserve">$ فقط مئتان دولار اميركي لا غير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949642F" w:rsidR="00B235FD" w:rsidRDefault="00B235FD" w:rsidP="002832F9">
            <w:pPr>
              <w:spacing w:line="240" w:lineRule="auto"/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5A7EDB2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A3317E">
              <w:rPr>
                <w:rFonts w:hint="cs"/>
                <w:color w:val="000000"/>
                <w:sz w:val="24"/>
                <w:szCs w:val="24"/>
                <w:rtl/>
              </w:rPr>
              <w:t xml:space="preserve">دفتر الشروط و ملحقه 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5485AC82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10:35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11BD395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B0C743" w14:textId="0A4A36F6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0A7A69">
              <w:rPr>
                <w:color w:val="000000"/>
                <w:sz w:val="24"/>
                <w:szCs w:val="24"/>
                <w:rtl/>
              </w:rPr>
              <w:t>ال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0A7A69">
              <w:rPr>
                <w:color w:val="000000"/>
                <w:sz w:val="24"/>
                <w:szCs w:val="24"/>
                <w:rtl/>
              </w:rPr>
              <w:t>/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0A7A69">
              <w:rPr>
                <w:color w:val="000000"/>
                <w:sz w:val="24"/>
                <w:szCs w:val="24"/>
                <w:rtl/>
              </w:rPr>
              <w:t>/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0A7A6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>
              <w:rPr>
                <w:color w:val="000000"/>
                <w:sz w:val="24"/>
                <w:szCs w:val="24"/>
                <w:rtl/>
              </w:rPr>
              <w:t>على الساعة (</w:t>
            </w:r>
            <w:r w:rsidR="00B43679">
              <w:rPr>
                <w:rFonts w:hint="cs"/>
                <w:color w:val="000000"/>
                <w:sz w:val="24"/>
                <w:szCs w:val="24"/>
                <w:rtl/>
              </w:rPr>
              <w:t>10:30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6A756A70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81301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357D953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/02/2026 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55A41BCC" w14:textId="0CF63F6D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494D1AEB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/02/2026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14:paraId="67BE39AA" w14:textId="58B1F892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DAE8D90" w14:textId="21DB0AB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30 يوم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14:paraId="4C799E76" w14:textId="7176DBF1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95D932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مكان استلام دفتر الشروط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>(</w:t>
            </w:r>
            <w:r w:rsidR="00AF724B"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 ميناء الحصن- شارع عمر الداعوق-ستاركو بلوك </w:t>
            </w:r>
            <w:r w:rsidR="00AF724B"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 w:rsidR="00AF724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008668E6" w14:textId="77777777" w:rsidTr="00AF724B">
        <w:trPr>
          <w:trHeight w:val="347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5C0F8163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B670BA" w:rsidR="00120426" w:rsidRDefault="008C753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رئاسة مجلس الوزراء-الهيئة العليا للإغاثة -ميناء الحصن- شارع عمر الداعوق-ستاركو بلوك </w:t>
            </w:r>
            <w:r>
              <w:rPr>
                <w:color w:val="000000"/>
                <w:sz w:val="24"/>
                <w:szCs w:val="24"/>
                <w:lang w:bidi="ar-LB"/>
              </w:rPr>
              <w:t xml:space="preserve">c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ط 8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5B24DA3" w:rsidR="00B235FD" w:rsidRDefault="00CA7C6C" w:rsidP="0098291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</w:t>
            </w:r>
            <w:r w:rsidR="0098291C">
              <w:rPr>
                <w:rFonts w:hint="cs"/>
                <w:color w:val="000000"/>
                <w:sz w:val="24"/>
                <w:szCs w:val="24"/>
                <w:rtl/>
              </w:rPr>
              <w:t xml:space="preserve">ه </w:t>
            </w:r>
            <w:r w:rsidR="0098291C" w:rsidRPr="0098291C">
              <w:rPr>
                <w:color w:val="000000"/>
                <w:sz w:val="24"/>
                <w:szCs w:val="24"/>
              </w:rPr>
              <w:t xml:space="preserve">// 160,000,000 / / </w:t>
            </w:r>
            <w:r w:rsidR="0098291C" w:rsidRPr="0098291C">
              <w:rPr>
                <w:color w:val="000000"/>
                <w:sz w:val="24"/>
                <w:szCs w:val="24"/>
                <w:rtl/>
              </w:rPr>
              <w:t>ل.ل. فقط مائة وستون مليون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4520FA3" w:rsidR="00B235FD" w:rsidRDefault="008C753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58 يوم من تاريخ فض العروض. </w:t>
            </w:r>
            <w:r w:rsidR="000A7A69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98291C">
              <w:rPr>
                <w:rFonts w:hint="cs"/>
                <w:color w:val="000000"/>
                <w:sz w:val="24"/>
                <w:szCs w:val="24"/>
                <w:rtl/>
              </w:rPr>
              <w:t>/04/2026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A470693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</w:t>
            </w:r>
            <w:r w:rsidR="00A87D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01/379114 مقسم 107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 على الرقم التالي ______________ أو عبر البريد الإلكتروني _</w:t>
            </w:r>
            <w:r w:rsidR="00A87DB3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</w:t>
            </w:r>
            <w:r w:rsidR="001D4748">
              <w:rPr>
                <w:rFonts w:ascii="Arial" w:eastAsia="Arial" w:hAnsi="Arial" w:cs="Arial"/>
                <w:color w:val="000000"/>
                <w:sz w:val="24"/>
                <w:szCs w:val="24"/>
              </w:rPr>
              <w:t>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Pr="001D4748" w:rsidRDefault="00B235FD" w:rsidP="00312085">
      <w:pPr>
        <w:spacing w:line="240" w:lineRule="auto"/>
        <w:ind w:firstLine="0"/>
        <w:jc w:val="both"/>
      </w:pPr>
    </w:p>
    <w:sectPr w:rsidR="00B235FD" w:rsidRPr="001D4748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AAA2" w14:textId="77777777" w:rsidR="00166C44" w:rsidRDefault="00166C44">
      <w:pPr>
        <w:spacing w:line="240" w:lineRule="auto"/>
      </w:pPr>
      <w:r>
        <w:separator/>
      </w:r>
    </w:p>
  </w:endnote>
  <w:endnote w:type="continuationSeparator" w:id="0">
    <w:p w14:paraId="267B34EF" w14:textId="77777777" w:rsidR="00166C44" w:rsidRDefault="00166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6343D31F" w:rsidR="00B235FD" w:rsidRPr="00AD5856" w:rsidRDefault="00B235FD" w:rsidP="00AD58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F96E" w14:textId="77777777" w:rsidR="00166C44" w:rsidRDefault="00166C44">
      <w:pPr>
        <w:spacing w:line="240" w:lineRule="auto"/>
      </w:pPr>
      <w:r>
        <w:separator/>
      </w:r>
    </w:p>
  </w:footnote>
  <w:footnote w:type="continuationSeparator" w:id="0">
    <w:p w14:paraId="34236148" w14:textId="77777777" w:rsidR="00166C44" w:rsidRDefault="00166C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010BC"/>
    <w:rsid w:val="00051B21"/>
    <w:rsid w:val="00057E7A"/>
    <w:rsid w:val="0006054E"/>
    <w:rsid w:val="00076440"/>
    <w:rsid w:val="000A7A69"/>
    <w:rsid w:val="000C323F"/>
    <w:rsid w:val="000C4C75"/>
    <w:rsid w:val="000F5BBC"/>
    <w:rsid w:val="001176D5"/>
    <w:rsid w:val="00120426"/>
    <w:rsid w:val="00166C44"/>
    <w:rsid w:val="0018466D"/>
    <w:rsid w:val="001B03BC"/>
    <w:rsid w:val="001D4748"/>
    <w:rsid w:val="001D4752"/>
    <w:rsid w:val="0021171F"/>
    <w:rsid w:val="00223934"/>
    <w:rsid w:val="00232D4B"/>
    <w:rsid w:val="00232E85"/>
    <w:rsid w:val="00241015"/>
    <w:rsid w:val="00257D4C"/>
    <w:rsid w:val="002832F9"/>
    <w:rsid w:val="0029172A"/>
    <w:rsid w:val="00297452"/>
    <w:rsid w:val="002A5515"/>
    <w:rsid w:val="002B12DE"/>
    <w:rsid w:val="002B7048"/>
    <w:rsid w:val="002E4633"/>
    <w:rsid w:val="00312085"/>
    <w:rsid w:val="00376DEB"/>
    <w:rsid w:val="00394738"/>
    <w:rsid w:val="003D35EC"/>
    <w:rsid w:val="003E6A30"/>
    <w:rsid w:val="00421691"/>
    <w:rsid w:val="0045512D"/>
    <w:rsid w:val="00493266"/>
    <w:rsid w:val="004A1335"/>
    <w:rsid w:val="004B062A"/>
    <w:rsid w:val="004C34D2"/>
    <w:rsid w:val="005030F7"/>
    <w:rsid w:val="00513962"/>
    <w:rsid w:val="0053774B"/>
    <w:rsid w:val="00560775"/>
    <w:rsid w:val="005A0FD0"/>
    <w:rsid w:val="005F60E9"/>
    <w:rsid w:val="00600C24"/>
    <w:rsid w:val="00602315"/>
    <w:rsid w:val="00607625"/>
    <w:rsid w:val="00614D21"/>
    <w:rsid w:val="00646963"/>
    <w:rsid w:val="0068607B"/>
    <w:rsid w:val="00693D36"/>
    <w:rsid w:val="00710D03"/>
    <w:rsid w:val="007224A4"/>
    <w:rsid w:val="00724191"/>
    <w:rsid w:val="0075071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753E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291C"/>
    <w:rsid w:val="00985382"/>
    <w:rsid w:val="009C1033"/>
    <w:rsid w:val="009D4EF8"/>
    <w:rsid w:val="009E7736"/>
    <w:rsid w:val="00A049F7"/>
    <w:rsid w:val="00A16C78"/>
    <w:rsid w:val="00A23D1D"/>
    <w:rsid w:val="00A305A9"/>
    <w:rsid w:val="00A3317E"/>
    <w:rsid w:val="00A859BE"/>
    <w:rsid w:val="00A87488"/>
    <w:rsid w:val="00A87DB3"/>
    <w:rsid w:val="00A975FF"/>
    <w:rsid w:val="00AA2A6E"/>
    <w:rsid w:val="00AD2727"/>
    <w:rsid w:val="00AD5856"/>
    <w:rsid w:val="00AE0E36"/>
    <w:rsid w:val="00AF724B"/>
    <w:rsid w:val="00B111F4"/>
    <w:rsid w:val="00B235FD"/>
    <w:rsid w:val="00B43679"/>
    <w:rsid w:val="00B907AE"/>
    <w:rsid w:val="00BB6F0E"/>
    <w:rsid w:val="00BD139C"/>
    <w:rsid w:val="00C07FFD"/>
    <w:rsid w:val="00C203D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4739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0D35"/>
    <w:rsid w:val="00F04DAC"/>
    <w:rsid w:val="00F1495D"/>
    <w:rsid w:val="00F35356"/>
    <w:rsid w:val="00F65409"/>
    <w:rsid w:val="00F82397"/>
    <w:rsid w:val="00FA13D4"/>
    <w:rsid w:val="00FA293B"/>
    <w:rsid w:val="00FA4426"/>
    <w:rsid w:val="00FC5AA9"/>
    <w:rsid w:val="00F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Lina Diab</cp:lastModifiedBy>
  <cp:revision>6</cp:revision>
  <cp:lastPrinted>2022-08-29T09:45:00Z</cp:lastPrinted>
  <dcterms:created xsi:type="dcterms:W3CDTF">2026-01-28T11:23:00Z</dcterms:created>
  <dcterms:modified xsi:type="dcterms:W3CDTF">2026-02-10T11:32:00Z</dcterms:modified>
</cp:coreProperties>
</file>